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26" w:rsidRPr="000C5C26" w:rsidRDefault="000C5C26" w:rsidP="000C5C26">
      <w:pPr>
        <w:shd w:val="clear" w:color="auto" w:fill="F8F8F8"/>
        <w:spacing w:after="0" w:line="240" w:lineRule="auto"/>
        <w:jc w:val="center"/>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KİLİTLİ PARKE TAŞI, BETON BORDÜR, BAZALT TAŞI PLAK VE BAZALT TAŞI BORDÜR SATIN ALINACAKTIR</w:t>
      </w:r>
    </w:p>
    <w:p w:rsidR="000C5C26" w:rsidRPr="000C5C26" w:rsidRDefault="000C5C26" w:rsidP="000C5C26">
      <w:pPr>
        <w:spacing w:after="0" w:line="240" w:lineRule="auto"/>
        <w:rPr>
          <w:rFonts w:ascii="Times New Roman" w:eastAsia="Times New Roman" w:hAnsi="Times New Roman" w:cs="Times New Roman"/>
          <w:sz w:val="24"/>
          <w:szCs w:val="24"/>
          <w:lang w:eastAsia="tr-TR"/>
        </w:rPr>
      </w:pPr>
      <w:r w:rsidRPr="000C5C26">
        <w:rPr>
          <w:rFonts w:ascii="Helvetica" w:eastAsia="Times New Roman" w:hAnsi="Helvetica" w:cs="Times New Roman"/>
          <w:b/>
          <w:bCs/>
          <w:color w:val="585858"/>
          <w:sz w:val="18"/>
          <w:szCs w:val="18"/>
          <w:u w:val="single"/>
          <w:shd w:val="clear" w:color="auto" w:fill="F8F8F8"/>
          <w:lang w:eastAsia="tr-TR"/>
        </w:rPr>
        <w:t>YENİŞEHİR BELEDİYESİ FEN İŞLERİ MÜDÜRLÜĞÜ</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118ABE"/>
          <w:sz w:val="18"/>
          <w:lang w:eastAsia="tr-TR"/>
        </w:rPr>
        <w:t xml:space="preserve">YENİŞEHİR BELEDİYESİ SINIRLARI </w:t>
      </w:r>
      <w:proofErr w:type="gramStart"/>
      <w:r w:rsidRPr="000C5C26">
        <w:rPr>
          <w:rFonts w:ascii="Helvetica" w:eastAsia="Times New Roman" w:hAnsi="Helvetica" w:cs="Times New Roman"/>
          <w:b/>
          <w:bCs/>
          <w:color w:val="118ABE"/>
          <w:sz w:val="18"/>
          <w:lang w:eastAsia="tr-TR"/>
        </w:rPr>
        <w:t>DAHİLİNDE</w:t>
      </w:r>
      <w:proofErr w:type="gramEnd"/>
      <w:r w:rsidRPr="000C5C26">
        <w:rPr>
          <w:rFonts w:ascii="Helvetica" w:eastAsia="Times New Roman" w:hAnsi="Helvetica" w:cs="Times New Roman"/>
          <w:b/>
          <w:bCs/>
          <w:color w:val="118ABE"/>
          <w:sz w:val="18"/>
          <w:lang w:eastAsia="tr-TR"/>
        </w:rPr>
        <w:t xml:space="preserve"> KALAN MUHTELİF BÖLGELERDE KULLANILMAK ÜZERE KİLİTLİ PARKE TAŞI, BETON BORDÜR, BAZALT TAŞI PLAK VE BAZALT TAŞI BORDÜR MAL ALIM İŞİ</w:t>
      </w:r>
      <w:r w:rsidRPr="000C5C26">
        <w:rPr>
          <w:rFonts w:ascii="Helvetica" w:eastAsia="Times New Roman" w:hAnsi="Helvetica" w:cs="Times New Roman"/>
          <w:color w:val="585858"/>
          <w:sz w:val="18"/>
          <w:szCs w:val="18"/>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020"/>
        <w:gridCol w:w="172"/>
        <w:gridCol w:w="5940"/>
      </w:tblGrid>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İhale Kayıt Numarası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2020/61981</w:t>
            </w:r>
          </w:p>
        </w:tc>
      </w:tr>
    </w:tbl>
    <w:p w:rsidR="000C5C26" w:rsidRPr="000C5C26" w:rsidRDefault="000C5C26" w:rsidP="000C5C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050"/>
        <w:gridCol w:w="163"/>
        <w:gridCol w:w="5919"/>
      </w:tblGrid>
      <w:tr w:rsidR="000C5C26" w:rsidRPr="000C5C26" w:rsidTr="000C5C26">
        <w:trPr>
          <w:tblCellSpacing w:w="15" w:type="dxa"/>
        </w:trPr>
        <w:tc>
          <w:tcPr>
            <w:tcW w:w="9917" w:type="dxa"/>
            <w:gridSpan w:val="3"/>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B04935"/>
                <w:sz w:val="18"/>
                <w:lang w:eastAsia="tr-TR"/>
              </w:rPr>
              <w:t>1-İdarenin</w:t>
            </w:r>
          </w:p>
        </w:tc>
      </w:tr>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a)</w:t>
            </w:r>
            <w:r w:rsidRPr="000C5C26">
              <w:rPr>
                <w:rFonts w:ascii="Helvetica" w:eastAsia="Times New Roman" w:hAnsi="Helvetica" w:cs="Times New Roman"/>
                <w:color w:val="585858"/>
                <w:sz w:val="18"/>
                <w:szCs w:val="18"/>
                <w:lang w:eastAsia="tr-TR"/>
              </w:rPr>
              <w:t> 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118ABE"/>
                <w:sz w:val="18"/>
                <w:lang w:eastAsia="tr-TR"/>
              </w:rPr>
              <w:t>Fabrika Mahallesi 763 Sokak No:3 21100 YENİŞEHİR YENİŞEHİR/DİYARBAKIR</w:t>
            </w:r>
          </w:p>
        </w:tc>
      </w:tr>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b)</w:t>
            </w:r>
            <w:r w:rsidRPr="000C5C26">
              <w:rPr>
                <w:rFonts w:ascii="Helvetica" w:eastAsia="Times New Roman" w:hAnsi="Helvetica" w:cs="Times New Roman"/>
                <w:color w:val="585858"/>
                <w:sz w:val="18"/>
                <w:szCs w:val="18"/>
                <w:lang w:eastAsia="tr-TR"/>
              </w:rPr>
              <w:t> Telefon ve faks numarası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proofErr w:type="gramStart"/>
            <w:r w:rsidRPr="000C5C26">
              <w:rPr>
                <w:rFonts w:ascii="Helvetica" w:eastAsia="Times New Roman" w:hAnsi="Helvetica" w:cs="Times New Roman"/>
                <w:b/>
                <w:bCs/>
                <w:color w:val="118ABE"/>
                <w:sz w:val="18"/>
                <w:lang w:eastAsia="tr-TR"/>
              </w:rPr>
              <w:t>4122289654</w:t>
            </w:r>
            <w:proofErr w:type="gramEnd"/>
            <w:r w:rsidRPr="000C5C26">
              <w:rPr>
                <w:rFonts w:ascii="Helvetica" w:eastAsia="Times New Roman" w:hAnsi="Helvetica" w:cs="Times New Roman"/>
                <w:b/>
                <w:bCs/>
                <w:color w:val="118ABE"/>
                <w:sz w:val="18"/>
                <w:lang w:eastAsia="tr-TR"/>
              </w:rPr>
              <w:t xml:space="preserve"> - 4122289653</w:t>
            </w:r>
          </w:p>
        </w:tc>
      </w:tr>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c)</w:t>
            </w:r>
            <w:r w:rsidRPr="000C5C26">
              <w:rPr>
                <w:rFonts w:ascii="Helvetica" w:eastAsia="Times New Roman" w:hAnsi="Helvetica" w:cs="Times New Roman"/>
                <w:color w:val="585858"/>
                <w:sz w:val="18"/>
                <w:szCs w:val="18"/>
                <w:lang w:eastAsia="tr-TR"/>
              </w:rPr>
              <w:t> Elektronik Posta 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proofErr w:type="gramStart"/>
            <w:r w:rsidRPr="000C5C26">
              <w:rPr>
                <w:rFonts w:ascii="Helvetica" w:eastAsia="Times New Roman" w:hAnsi="Helvetica" w:cs="Times New Roman"/>
                <w:b/>
                <w:bCs/>
                <w:color w:val="118ABE"/>
                <w:sz w:val="18"/>
                <w:lang w:eastAsia="tr-TR"/>
              </w:rPr>
              <w:t>ihale</w:t>
            </w:r>
            <w:proofErr w:type="gramEnd"/>
            <w:r w:rsidRPr="000C5C26">
              <w:rPr>
                <w:rFonts w:ascii="Helvetica" w:eastAsia="Times New Roman" w:hAnsi="Helvetica" w:cs="Times New Roman"/>
                <w:b/>
                <w:bCs/>
                <w:color w:val="118ABE"/>
                <w:sz w:val="18"/>
                <w:lang w:eastAsia="tr-TR"/>
              </w:rPr>
              <w:t>@</w:t>
            </w:r>
            <w:proofErr w:type="spellStart"/>
            <w:r w:rsidRPr="000C5C26">
              <w:rPr>
                <w:rFonts w:ascii="Helvetica" w:eastAsia="Times New Roman" w:hAnsi="Helvetica" w:cs="Times New Roman"/>
                <w:b/>
                <w:bCs/>
                <w:color w:val="118ABE"/>
                <w:sz w:val="18"/>
                <w:lang w:eastAsia="tr-TR"/>
              </w:rPr>
              <w:t>diyarbakiryenisehir</w:t>
            </w:r>
            <w:proofErr w:type="spellEnd"/>
            <w:r w:rsidRPr="000C5C26">
              <w:rPr>
                <w:rFonts w:ascii="Helvetica" w:eastAsia="Times New Roman" w:hAnsi="Helvetica" w:cs="Times New Roman"/>
                <w:b/>
                <w:bCs/>
                <w:color w:val="118ABE"/>
                <w:sz w:val="18"/>
                <w:lang w:eastAsia="tr-TR"/>
              </w:rPr>
              <w:t>.bel.tr</w:t>
            </w:r>
          </w:p>
        </w:tc>
      </w:tr>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ç)</w:t>
            </w:r>
            <w:r w:rsidRPr="000C5C26">
              <w:rPr>
                <w:rFonts w:ascii="Helvetica" w:eastAsia="Times New Roman" w:hAnsi="Helvetica" w:cs="Times New Roman"/>
                <w:color w:val="585858"/>
                <w:sz w:val="18"/>
                <w:szCs w:val="18"/>
                <w:lang w:eastAsia="tr-TR"/>
              </w:rPr>
              <w:t> İhale dokümanının görülebileceği internet adresi (varsa)</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https://ekap.kik.gov.tr/EKAP/</w:t>
            </w:r>
          </w:p>
        </w:tc>
      </w:tr>
    </w:tbl>
    <w:p w:rsidR="000C5C26" w:rsidRPr="000C5C26" w:rsidRDefault="000C5C26" w:rsidP="000C5C26">
      <w:pPr>
        <w:spacing w:after="0" w:line="240" w:lineRule="auto"/>
        <w:rPr>
          <w:rFonts w:ascii="Times New Roman" w:eastAsia="Times New Roman" w:hAnsi="Times New Roman" w:cs="Times New Roman"/>
          <w:sz w:val="24"/>
          <w:szCs w:val="24"/>
          <w:lang w:eastAsia="tr-TR"/>
        </w:rPr>
      </w:pP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3020"/>
        <w:gridCol w:w="163"/>
        <w:gridCol w:w="5949"/>
      </w:tblGrid>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a)</w:t>
            </w:r>
            <w:r w:rsidRPr="000C5C26">
              <w:rPr>
                <w:rFonts w:ascii="Helvetica" w:eastAsia="Times New Roman" w:hAnsi="Helvetica" w:cs="Times New Roman"/>
                <w:color w:val="585858"/>
                <w:sz w:val="18"/>
                <w:szCs w:val="18"/>
                <w:lang w:eastAsia="tr-TR"/>
              </w:rPr>
              <w:t> Niteliği, türü ve miktarı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118ABE"/>
                <w:sz w:val="18"/>
                <w:lang w:eastAsia="tr-TR"/>
              </w:rPr>
              <w:t xml:space="preserve">Beton Parke Taşları:25000 m2, Beton Bordürler:1000 </w:t>
            </w:r>
            <w:proofErr w:type="gramStart"/>
            <w:r w:rsidRPr="000C5C26">
              <w:rPr>
                <w:rFonts w:ascii="Helvetica" w:eastAsia="Times New Roman" w:hAnsi="Helvetica" w:cs="Times New Roman"/>
                <w:b/>
                <w:bCs/>
                <w:color w:val="118ABE"/>
                <w:sz w:val="18"/>
                <w:lang w:eastAsia="tr-TR"/>
              </w:rPr>
              <w:t>m. ,Bazalt</w:t>
            </w:r>
            <w:proofErr w:type="gramEnd"/>
            <w:r w:rsidRPr="000C5C26">
              <w:rPr>
                <w:rFonts w:ascii="Helvetica" w:eastAsia="Times New Roman" w:hAnsi="Helvetica" w:cs="Times New Roman"/>
                <w:b/>
                <w:bCs/>
                <w:color w:val="118ABE"/>
                <w:sz w:val="18"/>
                <w:lang w:eastAsia="tr-TR"/>
              </w:rPr>
              <w:t xml:space="preserve"> Taşı Bordür:1000 adet ve Bazalt Taşı plak 1000 m2</w:t>
            </w:r>
            <w:r w:rsidRPr="000C5C26">
              <w:rPr>
                <w:rFonts w:ascii="Helvetica" w:eastAsia="Times New Roman" w:hAnsi="Helvetica" w:cs="Times New Roman"/>
                <w:b/>
                <w:bCs/>
                <w:color w:val="118ABE"/>
                <w:sz w:val="18"/>
                <w:szCs w:val="18"/>
                <w:lang w:eastAsia="tr-TR"/>
              </w:rPr>
              <w:br/>
            </w:r>
            <w:r w:rsidRPr="000C5C26">
              <w:rPr>
                <w:rFonts w:ascii="Helvetica" w:eastAsia="Times New Roman" w:hAnsi="Helvetica" w:cs="Times New Roman"/>
                <w:b/>
                <w:bCs/>
                <w:color w:val="118ABE"/>
                <w:sz w:val="18"/>
                <w:lang w:eastAsia="tr-TR"/>
              </w:rPr>
              <w:t xml:space="preserve">Ayrıntılı bilgiye </w:t>
            </w:r>
            <w:proofErr w:type="spellStart"/>
            <w:r w:rsidRPr="000C5C26">
              <w:rPr>
                <w:rFonts w:ascii="Helvetica" w:eastAsia="Times New Roman" w:hAnsi="Helvetica" w:cs="Times New Roman"/>
                <w:b/>
                <w:bCs/>
                <w:color w:val="118ABE"/>
                <w:sz w:val="18"/>
                <w:lang w:eastAsia="tr-TR"/>
              </w:rPr>
              <w:t>EKAP’ta</w:t>
            </w:r>
            <w:proofErr w:type="spellEnd"/>
            <w:r w:rsidRPr="000C5C26">
              <w:rPr>
                <w:rFonts w:ascii="Helvetica" w:eastAsia="Times New Roman" w:hAnsi="Helvetica" w:cs="Times New Roman"/>
                <w:b/>
                <w:bCs/>
                <w:color w:val="118ABE"/>
                <w:sz w:val="18"/>
                <w:lang w:eastAsia="tr-TR"/>
              </w:rPr>
              <w:t xml:space="preserve"> yer alan ihale dokümanı içinde bulunan idari şartnameden ulaşılabilir.</w:t>
            </w:r>
          </w:p>
        </w:tc>
      </w:tr>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b)</w:t>
            </w:r>
            <w:r w:rsidRPr="000C5C26">
              <w:rPr>
                <w:rFonts w:ascii="Helvetica" w:eastAsia="Times New Roman" w:hAnsi="Helvetica" w:cs="Times New Roman"/>
                <w:color w:val="585858"/>
                <w:sz w:val="18"/>
                <w:szCs w:val="18"/>
                <w:lang w:eastAsia="tr-TR"/>
              </w:rPr>
              <w:t> Teslim yeri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118ABE"/>
                <w:sz w:val="18"/>
                <w:lang w:eastAsia="tr-TR"/>
              </w:rPr>
              <w:t>Yenişehir Belediyesi Fen İşleri Müdürlüğünün Teknik Şartname Hükümleri Doğrultusunda belirleyeceği yer ve yerlere teslim edilecektir.</w:t>
            </w:r>
          </w:p>
        </w:tc>
      </w:tr>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c)</w:t>
            </w:r>
            <w:r w:rsidRPr="000C5C26">
              <w:rPr>
                <w:rFonts w:ascii="Helvetica" w:eastAsia="Times New Roman" w:hAnsi="Helvetica" w:cs="Times New Roman"/>
                <w:color w:val="585858"/>
                <w:sz w:val="18"/>
                <w:szCs w:val="18"/>
                <w:lang w:eastAsia="tr-TR"/>
              </w:rPr>
              <w:t> Teslim tarihi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118ABE"/>
                <w:sz w:val="18"/>
                <w:lang w:eastAsia="tr-TR"/>
              </w:rPr>
              <w:t xml:space="preserve">Teknik şartnamede detayları belirtilen malzemeler (kilitli parke taşı, beton bordür, bazalt taşı plak ve bazalt taşı bordür) </w:t>
            </w:r>
            <w:proofErr w:type="gramStart"/>
            <w:r w:rsidRPr="000C5C26">
              <w:rPr>
                <w:rFonts w:ascii="Helvetica" w:eastAsia="Times New Roman" w:hAnsi="Helvetica" w:cs="Times New Roman"/>
                <w:b/>
                <w:bCs/>
                <w:color w:val="118ABE"/>
                <w:sz w:val="18"/>
                <w:lang w:eastAsia="tr-TR"/>
              </w:rPr>
              <w:t>30/11/2020</w:t>
            </w:r>
            <w:proofErr w:type="gramEnd"/>
            <w:r w:rsidRPr="000C5C26">
              <w:rPr>
                <w:rFonts w:ascii="Helvetica" w:eastAsia="Times New Roman" w:hAnsi="Helvetica" w:cs="Times New Roman"/>
                <w:b/>
                <w:bCs/>
                <w:color w:val="118ABE"/>
                <w:sz w:val="18"/>
                <w:lang w:eastAsia="tr-TR"/>
              </w:rPr>
              <w:t xml:space="preserve"> tarihine kadar idare tarafından belirlenen çalışma sahasına yüklenici tarafından peyderpey çekilecektir.</w:t>
            </w:r>
          </w:p>
        </w:tc>
      </w:tr>
    </w:tbl>
    <w:p w:rsidR="000C5C26" w:rsidRPr="000C5C26" w:rsidRDefault="000C5C26" w:rsidP="000C5C26">
      <w:pPr>
        <w:spacing w:after="0" w:line="240" w:lineRule="auto"/>
        <w:rPr>
          <w:rFonts w:ascii="Times New Roman" w:eastAsia="Times New Roman" w:hAnsi="Times New Roman" w:cs="Times New Roman"/>
          <w:sz w:val="24"/>
          <w:szCs w:val="24"/>
          <w:lang w:eastAsia="tr-TR"/>
        </w:rPr>
      </w:pP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020"/>
        <w:gridCol w:w="163"/>
        <w:gridCol w:w="5949"/>
      </w:tblGrid>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a)</w:t>
            </w:r>
            <w:r w:rsidRPr="000C5C26">
              <w:rPr>
                <w:rFonts w:ascii="Helvetica" w:eastAsia="Times New Roman" w:hAnsi="Helvetica" w:cs="Times New Roman"/>
                <w:color w:val="585858"/>
                <w:sz w:val="18"/>
                <w:szCs w:val="18"/>
                <w:lang w:eastAsia="tr-TR"/>
              </w:rPr>
              <w:t> Yapılacağı yer</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118ABE"/>
                <w:sz w:val="18"/>
                <w:lang w:eastAsia="tr-TR"/>
              </w:rPr>
              <w:t>Diyarbakır Yenişehir Belediyesi 2. kat İhale Komisyonu Toplantı Odası</w:t>
            </w:r>
          </w:p>
        </w:tc>
      </w:tr>
      <w:tr w:rsidR="000C5C26" w:rsidRPr="000C5C26" w:rsidTr="000C5C26">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b)</w:t>
            </w:r>
            <w:r w:rsidRPr="000C5C26">
              <w:rPr>
                <w:rFonts w:ascii="Helvetica" w:eastAsia="Times New Roman" w:hAnsi="Helvetica" w:cs="Times New Roman"/>
                <w:color w:val="585858"/>
                <w:sz w:val="18"/>
                <w:szCs w:val="18"/>
                <w:lang w:eastAsia="tr-TR"/>
              </w:rPr>
              <w:t> Tarihi ve saati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118ABE"/>
                <w:sz w:val="18"/>
                <w:lang w:eastAsia="tr-TR"/>
              </w:rPr>
              <w:t xml:space="preserve">09.03.2020 - </w:t>
            </w:r>
            <w:proofErr w:type="gramStart"/>
            <w:r w:rsidRPr="000C5C26">
              <w:rPr>
                <w:rFonts w:ascii="Helvetica" w:eastAsia="Times New Roman" w:hAnsi="Helvetica" w:cs="Times New Roman"/>
                <w:b/>
                <w:bCs/>
                <w:color w:val="118ABE"/>
                <w:sz w:val="18"/>
                <w:lang w:eastAsia="tr-TR"/>
              </w:rPr>
              <w:t>10:00</w:t>
            </w:r>
            <w:proofErr w:type="gramEnd"/>
          </w:p>
        </w:tc>
      </w:tr>
    </w:tbl>
    <w:p w:rsidR="000C5C26" w:rsidRPr="000C5C26" w:rsidRDefault="000C5C26" w:rsidP="000C5C26">
      <w:pPr>
        <w:spacing w:after="0" w:line="240" w:lineRule="auto"/>
        <w:rPr>
          <w:rFonts w:ascii="Times New Roman" w:eastAsia="Times New Roman" w:hAnsi="Times New Roman" w:cs="Times New Roman"/>
          <w:sz w:val="24"/>
          <w:szCs w:val="24"/>
          <w:lang w:eastAsia="tr-TR"/>
        </w:rPr>
      </w:pP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4. İhaleye katılabilme şartları ve istenilen belgeler ile yeterlik değerlendirmesinde uygulanacak kriterler:</w:t>
      </w:r>
      <w:r w:rsidRPr="000C5C26">
        <w:rPr>
          <w:rFonts w:ascii="Helvetica" w:eastAsia="Times New Roman" w:hAnsi="Helvetica" w:cs="Times New Roman"/>
          <w:color w:val="585858"/>
          <w:sz w:val="18"/>
          <w:szCs w:val="18"/>
          <w:lang w:eastAsia="tr-TR"/>
        </w:rPr>
        <w:br/>
      </w:r>
      <w:proofErr w:type="gramStart"/>
      <w:r w:rsidRPr="000C5C26">
        <w:rPr>
          <w:rFonts w:ascii="Helvetica" w:eastAsia="Times New Roman" w:hAnsi="Helvetica" w:cs="Times New Roman"/>
          <w:b/>
          <w:bCs/>
          <w:color w:val="585858"/>
          <w:sz w:val="18"/>
          <w:szCs w:val="18"/>
          <w:shd w:val="clear" w:color="auto" w:fill="F8F8F8"/>
          <w:lang w:eastAsia="tr-TR"/>
        </w:rPr>
        <w:t>4.1</w:t>
      </w:r>
      <w:proofErr w:type="gramEnd"/>
      <w:r w:rsidRPr="000C5C26">
        <w:rPr>
          <w:rFonts w:ascii="Helvetica" w:eastAsia="Times New Roman" w:hAnsi="Helvetica" w:cs="Times New Roman"/>
          <w:b/>
          <w:bCs/>
          <w:color w:val="585858"/>
          <w:sz w:val="18"/>
          <w:szCs w:val="18"/>
          <w:shd w:val="clear" w:color="auto" w:fill="F8F8F8"/>
          <w:lang w:eastAsia="tr-TR"/>
        </w:rPr>
        <w:t>.</w:t>
      </w:r>
      <w:r w:rsidRPr="000C5C26">
        <w:rPr>
          <w:rFonts w:ascii="Helvetica" w:eastAsia="Times New Roman" w:hAnsi="Helvetica" w:cs="Times New Roman"/>
          <w:color w:val="585858"/>
          <w:sz w:val="18"/>
          <w:szCs w:val="18"/>
          <w:shd w:val="clear" w:color="auto" w:fill="F8F8F8"/>
          <w:lang w:eastAsia="tr-TR"/>
        </w:rPr>
        <w:t> İhaleye katılma şartları ve istenilen belgeler: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4.1.2.</w:t>
      </w:r>
      <w:r w:rsidRPr="000C5C26">
        <w:rPr>
          <w:rFonts w:ascii="Helvetica" w:eastAsia="Times New Roman" w:hAnsi="Helvetica" w:cs="Times New Roman"/>
          <w:color w:val="585858"/>
          <w:sz w:val="18"/>
          <w:szCs w:val="18"/>
          <w:shd w:val="clear" w:color="auto" w:fill="F8F8F8"/>
          <w:lang w:eastAsia="tr-TR"/>
        </w:rPr>
        <w:t> Teklif vermeye yetkili olduğunu gösteren imza beyannamesi veya imza sirküleri;</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4.1.2.1.</w:t>
      </w:r>
      <w:r w:rsidRPr="000C5C26">
        <w:rPr>
          <w:rFonts w:ascii="Helvetica" w:eastAsia="Times New Roman" w:hAnsi="Helvetica" w:cs="Times New Roman"/>
          <w:color w:val="585858"/>
          <w:sz w:val="18"/>
          <w:szCs w:val="18"/>
          <w:shd w:val="clear" w:color="auto" w:fill="F8F8F8"/>
          <w:lang w:eastAsia="tr-TR"/>
        </w:rPr>
        <w:t> Gerçek kişi olması halinde, noter tasdikli imza beyannamesi,</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4.1.2.2.</w:t>
      </w:r>
      <w:r w:rsidRPr="000C5C26">
        <w:rPr>
          <w:rFonts w:ascii="Helvetica" w:eastAsia="Times New Roman" w:hAnsi="Helvetica" w:cs="Times New Roman"/>
          <w:color w:val="585858"/>
          <w:sz w:val="18"/>
          <w:szCs w:val="18"/>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4.1.3.</w:t>
      </w:r>
      <w:r w:rsidRPr="000C5C26">
        <w:rPr>
          <w:rFonts w:ascii="Helvetica" w:eastAsia="Times New Roman" w:hAnsi="Helvetica" w:cs="Times New Roman"/>
          <w:color w:val="585858"/>
          <w:sz w:val="18"/>
          <w:szCs w:val="18"/>
          <w:shd w:val="clear" w:color="auto" w:fill="F8F8F8"/>
          <w:lang w:eastAsia="tr-TR"/>
        </w:rPr>
        <w:t> Şekli ve içeriği İdari Şartnamede belirlenen teklif mektubu.</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4.1.4.</w:t>
      </w:r>
      <w:r w:rsidRPr="000C5C26">
        <w:rPr>
          <w:rFonts w:ascii="Helvetica" w:eastAsia="Times New Roman" w:hAnsi="Helvetica" w:cs="Times New Roman"/>
          <w:color w:val="585858"/>
          <w:sz w:val="18"/>
          <w:szCs w:val="18"/>
          <w:shd w:val="clear" w:color="auto" w:fill="F8F8F8"/>
          <w:lang w:eastAsia="tr-TR"/>
        </w:rPr>
        <w:t> Şekli ve içeriği İdari Şartnamede belirlenen geçici teminat.</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4.1.5</w:t>
      </w:r>
      <w:r w:rsidRPr="000C5C26">
        <w:rPr>
          <w:rFonts w:ascii="Helvetica" w:eastAsia="Times New Roman" w:hAnsi="Helvetica" w:cs="Times New Roman"/>
          <w:color w:val="585858"/>
          <w:sz w:val="18"/>
          <w:szCs w:val="1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C5C26" w:rsidRPr="000C5C26" w:rsidTr="000C5C26">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 xml:space="preserve">4.2. Ekonomik ve mali yeterliğe ilişkin belgeler ve bu belgelerin taşıması gereken </w:t>
            </w:r>
            <w:proofErr w:type="gramStart"/>
            <w:r w:rsidRPr="000C5C26">
              <w:rPr>
                <w:rFonts w:ascii="Helvetica" w:eastAsia="Times New Roman" w:hAnsi="Helvetica" w:cs="Times New Roman"/>
                <w:b/>
                <w:bCs/>
                <w:color w:val="585858"/>
                <w:sz w:val="18"/>
                <w:szCs w:val="18"/>
                <w:lang w:eastAsia="tr-TR"/>
              </w:rPr>
              <w:t>kriterler</w:t>
            </w:r>
            <w:proofErr w:type="gramEnd"/>
            <w:r w:rsidRPr="000C5C26">
              <w:rPr>
                <w:rFonts w:ascii="Helvetica" w:eastAsia="Times New Roman" w:hAnsi="Helvetica" w:cs="Times New Roman"/>
                <w:b/>
                <w:bCs/>
                <w:color w:val="585858"/>
                <w:sz w:val="18"/>
                <w:szCs w:val="18"/>
                <w:lang w:eastAsia="tr-TR"/>
              </w:rPr>
              <w:t>:</w:t>
            </w:r>
          </w:p>
        </w:tc>
      </w:tr>
      <w:tr w:rsidR="000C5C26" w:rsidRPr="000C5C26" w:rsidTr="000C5C26">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 xml:space="preserve">İdare tarafından ekonomik ve mali yeterliğe ilişkin </w:t>
            </w:r>
            <w:proofErr w:type="gramStart"/>
            <w:r w:rsidRPr="000C5C26">
              <w:rPr>
                <w:rFonts w:ascii="Helvetica" w:eastAsia="Times New Roman" w:hAnsi="Helvetica" w:cs="Times New Roman"/>
                <w:color w:val="585858"/>
                <w:sz w:val="18"/>
                <w:szCs w:val="18"/>
                <w:lang w:eastAsia="tr-TR"/>
              </w:rPr>
              <w:t>kriter</w:t>
            </w:r>
            <w:proofErr w:type="gramEnd"/>
            <w:r w:rsidRPr="000C5C26">
              <w:rPr>
                <w:rFonts w:ascii="Helvetica" w:eastAsia="Times New Roman" w:hAnsi="Helvetica" w:cs="Times New Roman"/>
                <w:color w:val="585858"/>
                <w:sz w:val="18"/>
                <w:szCs w:val="18"/>
                <w:lang w:eastAsia="tr-TR"/>
              </w:rPr>
              <w:t xml:space="preserve"> belirtilmemiştir.</w:t>
            </w:r>
          </w:p>
        </w:tc>
      </w:tr>
    </w:tbl>
    <w:p w:rsidR="000C5C26" w:rsidRPr="000C5C26" w:rsidRDefault="000C5C26" w:rsidP="000C5C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C5C26" w:rsidRPr="000C5C26" w:rsidTr="000C5C26">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b/>
                <w:bCs/>
                <w:color w:val="585858"/>
                <w:sz w:val="18"/>
                <w:szCs w:val="18"/>
                <w:lang w:eastAsia="tr-TR"/>
              </w:rPr>
              <w:t xml:space="preserve">4.3. Mesleki ve Teknik yeterliğe ilişkin belgeler ve bu belgelerin taşıması gereken </w:t>
            </w:r>
            <w:proofErr w:type="gramStart"/>
            <w:r w:rsidRPr="000C5C26">
              <w:rPr>
                <w:rFonts w:ascii="Helvetica" w:eastAsia="Times New Roman" w:hAnsi="Helvetica" w:cs="Times New Roman"/>
                <w:b/>
                <w:bCs/>
                <w:color w:val="585858"/>
                <w:sz w:val="18"/>
                <w:szCs w:val="18"/>
                <w:lang w:eastAsia="tr-TR"/>
              </w:rPr>
              <w:t>kriterler</w:t>
            </w:r>
            <w:proofErr w:type="gramEnd"/>
            <w:r w:rsidRPr="000C5C26">
              <w:rPr>
                <w:rFonts w:ascii="Helvetica" w:eastAsia="Times New Roman" w:hAnsi="Helvetica" w:cs="Times New Roman"/>
                <w:b/>
                <w:bCs/>
                <w:color w:val="585858"/>
                <w:sz w:val="18"/>
                <w:szCs w:val="18"/>
                <w:lang w:eastAsia="tr-TR"/>
              </w:rPr>
              <w:t>:</w:t>
            </w:r>
          </w:p>
        </w:tc>
      </w:tr>
      <w:tr w:rsidR="000C5C26" w:rsidRPr="000C5C26" w:rsidTr="000C5C26">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0C5C26" w:rsidRPr="000C5C26" w:rsidRDefault="000C5C26" w:rsidP="000C5C26">
            <w:pPr>
              <w:spacing w:after="0" w:line="217" w:lineRule="atLeast"/>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 xml:space="preserve">İdare tarafından mesleki ve teknik yeterliğe ilişkin </w:t>
            </w:r>
            <w:proofErr w:type="gramStart"/>
            <w:r w:rsidRPr="000C5C26">
              <w:rPr>
                <w:rFonts w:ascii="Helvetica" w:eastAsia="Times New Roman" w:hAnsi="Helvetica" w:cs="Times New Roman"/>
                <w:color w:val="585858"/>
                <w:sz w:val="18"/>
                <w:szCs w:val="18"/>
                <w:lang w:eastAsia="tr-TR"/>
              </w:rPr>
              <w:t>kriter</w:t>
            </w:r>
            <w:proofErr w:type="gramEnd"/>
            <w:r w:rsidRPr="000C5C26">
              <w:rPr>
                <w:rFonts w:ascii="Helvetica" w:eastAsia="Times New Roman" w:hAnsi="Helvetica" w:cs="Times New Roman"/>
                <w:color w:val="585858"/>
                <w:sz w:val="18"/>
                <w:szCs w:val="18"/>
                <w:lang w:eastAsia="tr-TR"/>
              </w:rPr>
              <w:t xml:space="preserve"> belirtilmemiştir.</w:t>
            </w:r>
          </w:p>
        </w:tc>
      </w:tr>
    </w:tbl>
    <w:p w:rsidR="000C5C26" w:rsidRPr="000C5C26" w:rsidRDefault="000C5C26" w:rsidP="000C5C26">
      <w:pPr>
        <w:spacing w:after="0" w:line="240" w:lineRule="auto"/>
        <w:rPr>
          <w:rFonts w:ascii="Times New Roman" w:eastAsia="Times New Roman" w:hAnsi="Times New Roman" w:cs="Times New Roman"/>
          <w:sz w:val="24"/>
          <w:szCs w:val="24"/>
          <w:lang w:eastAsia="tr-TR"/>
        </w:rPr>
      </w:pP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5.</w:t>
      </w:r>
      <w:r w:rsidRPr="000C5C26">
        <w:rPr>
          <w:rFonts w:ascii="Helvetica" w:eastAsia="Times New Roman" w:hAnsi="Helvetica" w:cs="Times New Roman"/>
          <w:color w:val="585858"/>
          <w:sz w:val="18"/>
          <w:szCs w:val="18"/>
          <w:shd w:val="clear" w:color="auto" w:fill="F8F8F8"/>
          <w:lang w:eastAsia="tr-TR"/>
        </w:rPr>
        <w:t>Ekonomik açıdan en avantajlı teklif sadece fiyat esasına göre belirlenecektir.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6.</w:t>
      </w:r>
      <w:r w:rsidRPr="000C5C26">
        <w:rPr>
          <w:rFonts w:ascii="Helvetica" w:eastAsia="Times New Roman" w:hAnsi="Helvetica" w:cs="Times New Roman"/>
          <w:color w:val="585858"/>
          <w:sz w:val="18"/>
          <w:szCs w:val="18"/>
          <w:shd w:val="clear" w:color="auto" w:fill="F8F8F8"/>
          <w:lang w:eastAsia="tr-TR"/>
        </w:rPr>
        <w:t> İhaleye sadece yerli istekliler katılabilecektir.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7.</w:t>
      </w:r>
      <w:r w:rsidRPr="000C5C26">
        <w:rPr>
          <w:rFonts w:ascii="Helvetica" w:eastAsia="Times New Roman" w:hAnsi="Helvetica" w:cs="Times New Roman"/>
          <w:color w:val="585858"/>
          <w:sz w:val="18"/>
          <w:szCs w:val="18"/>
          <w:shd w:val="clear" w:color="auto" w:fill="F8F8F8"/>
          <w:lang w:eastAsia="tr-TR"/>
        </w:rPr>
        <w:t> İhale dokümanının görülmesi:</w:t>
      </w:r>
      <w:r w:rsidRPr="000C5C26">
        <w:rPr>
          <w:rFonts w:ascii="Helvetica" w:eastAsia="Times New Roman" w:hAnsi="Helvetica" w:cs="Times New Roman"/>
          <w:color w:val="585858"/>
          <w:sz w:val="18"/>
          <w:szCs w:val="18"/>
          <w:lang w:eastAsia="tr-TR"/>
        </w:rPr>
        <w:br/>
      </w:r>
      <w:proofErr w:type="gramStart"/>
      <w:r w:rsidRPr="000C5C26">
        <w:rPr>
          <w:rFonts w:ascii="Helvetica" w:eastAsia="Times New Roman" w:hAnsi="Helvetica" w:cs="Times New Roman"/>
          <w:b/>
          <w:bCs/>
          <w:color w:val="585858"/>
          <w:sz w:val="18"/>
          <w:szCs w:val="18"/>
          <w:shd w:val="clear" w:color="auto" w:fill="F8F8F8"/>
          <w:lang w:eastAsia="tr-TR"/>
        </w:rPr>
        <w:t>7.1</w:t>
      </w:r>
      <w:proofErr w:type="gramEnd"/>
      <w:r w:rsidRPr="000C5C26">
        <w:rPr>
          <w:rFonts w:ascii="Helvetica" w:eastAsia="Times New Roman" w:hAnsi="Helvetica" w:cs="Times New Roman"/>
          <w:b/>
          <w:bCs/>
          <w:color w:val="585858"/>
          <w:sz w:val="18"/>
          <w:szCs w:val="18"/>
          <w:shd w:val="clear" w:color="auto" w:fill="F8F8F8"/>
          <w:lang w:eastAsia="tr-TR"/>
        </w:rPr>
        <w:t>.</w:t>
      </w:r>
      <w:r w:rsidRPr="000C5C26">
        <w:rPr>
          <w:rFonts w:ascii="Helvetica" w:eastAsia="Times New Roman" w:hAnsi="Helvetica" w:cs="Times New Roman"/>
          <w:color w:val="585858"/>
          <w:sz w:val="18"/>
          <w:szCs w:val="18"/>
          <w:shd w:val="clear" w:color="auto" w:fill="F8F8F8"/>
          <w:lang w:eastAsia="tr-TR"/>
        </w:rPr>
        <w:t> İhale dokümanı, idarenin adresinde görülebilir.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7.2.</w:t>
      </w:r>
      <w:r w:rsidRPr="000C5C26">
        <w:rPr>
          <w:rFonts w:ascii="Helvetica" w:eastAsia="Times New Roman" w:hAnsi="Helvetica" w:cs="Times New Roman"/>
          <w:color w:val="585858"/>
          <w:sz w:val="18"/>
          <w:szCs w:val="18"/>
          <w:shd w:val="clear" w:color="auto" w:fill="F8F8F8"/>
          <w:lang w:eastAsia="tr-TR"/>
        </w:rPr>
        <w:t> İhaleye teklif verecek olanların ihale dokümanını EKAP üzerinden e-imza kullanarak indirmeleri zorunludur.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lastRenderedPageBreak/>
        <w:br/>
      </w:r>
      <w:r w:rsidRPr="000C5C26">
        <w:rPr>
          <w:rFonts w:ascii="Helvetica" w:eastAsia="Times New Roman" w:hAnsi="Helvetica" w:cs="Times New Roman"/>
          <w:b/>
          <w:bCs/>
          <w:color w:val="585858"/>
          <w:sz w:val="18"/>
          <w:szCs w:val="18"/>
          <w:shd w:val="clear" w:color="auto" w:fill="F8F8F8"/>
          <w:lang w:eastAsia="tr-TR"/>
        </w:rPr>
        <w:t>8.</w:t>
      </w:r>
      <w:r w:rsidRPr="000C5C26">
        <w:rPr>
          <w:rFonts w:ascii="Helvetica" w:eastAsia="Times New Roman" w:hAnsi="Helvetica" w:cs="Times New Roman"/>
          <w:color w:val="585858"/>
          <w:sz w:val="18"/>
          <w:szCs w:val="18"/>
          <w:shd w:val="clear" w:color="auto" w:fill="F8F8F8"/>
          <w:lang w:eastAsia="tr-TR"/>
        </w:rPr>
        <w:t> Teklifler, ihale tarih ve saatine kadar </w:t>
      </w:r>
      <w:r w:rsidRPr="000C5C26">
        <w:rPr>
          <w:rFonts w:ascii="Helvetica" w:eastAsia="Times New Roman" w:hAnsi="Helvetica" w:cs="Times New Roman"/>
          <w:b/>
          <w:bCs/>
          <w:color w:val="118ABE"/>
          <w:sz w:val="18"/>
          <w:lang w:eastAsia="tr-TR"/>
        </w:rPr>
        <w:t>Diyarbakır Yenişehir Belediyesi 1. Kat İhale Bürosu </w:t>
      </w:r>
      <w:r w:rsidRPr="000C5C26">
        <w:rPr>
          <w:rFonts w:ascii="Helvetica" w:eastAsia="Times New Roman" w:hAnsi="Helvetica" w:cs="Times New Roman"/>
          <w:color w:val="585858"/>
          <w:sz w:val="18"/>
          <w:szCs w:val="18"/>
          <w:shd w:val="clear" w:color="auto" w:fill="F8F8F8"/>
          <w:lang w:eastAsia="tr-TR"/>
        </w:rPr>
        <w:t>adresine elden teslim edilebileceği gibi, aynı adrese iadeli taahhütlü posta vasıtasıyla da gönderilebilir.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9.</w:t>
      </w:r>
      <w:r w:rsidRPr="000C5C26">
        <w:rPr>
          <w:rFonts w:ascii="Helvetica" w:eastAsia="Times New Roman" w:hAnsi="Helvetica" w:cs="Times New Roman"/>
          <w:color w:val="585858"/>
          <w:sz w:val="18"/>
          <w:szCs w:val="18"/>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shd w:val="clear" w:color="auto" w:fill="F8F8F8"/>
          <w:lang w:eastAsia="tr-TR"/>
        </w:rPr>
        <w:t>Bu ihalede, işin tamamı için teklif verilecektir.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10.</w:t>
      </w:r>
      <w:r w:rsidRPr="000C5C26">
        <w:rPr>
          <w:rFonts w:ascii="Helvetica" w:eastAsia="Times New Roman" w:hAnsi="Helvetica" w:cs="Times New Roman"/>
          <w:color w:val="585858"/>
          <w:sz w:val="18"/>
          <w:szCs w:val="18"/>
          <w:shd w:val="clear" w:color="auto" w:fill="F8F8F8"/>
          <w:lang w:eastAsia="tr-TR"/>
        </w:rPr>
        <w:t> İstekliler teklif ettikleri bedelin %3’ünden az olmamak üzere kendi belirleyecekleri tutarda geçici teminat vereceklerdir.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11.</w:t>
      </w:r>
      <w:r w:rsidRPr="000C5C26">
        <w:rPr>
          <w:rFonts w:ascii="Helvetica" w:eastAsia="Times New Roman" w:hAnsi="Helvetica" w:cs="Times New Roman"/>
          <w:color w:val="585858"/>
          <w:sz w:val="18"/>
          <w:szCs w:val="18"/>
          <w:shd w:val="clear" w:color="auto" w:fill="F8F8F8"/>
          <w:lang w:eastAsia="tr-TR"/>
        </w:rPr>
        <w:t> Verilen tekliflerin geçerlilik süresi, ihale tarihinden itibaren </w:t>
      </w:r>
      <w:r w:rsidRPr="000C5C26">
        <w:rPr>
          <w:rFonts w:ascii="Helvetica" w:eastAsia="Times New Roman" w:hAnsi="Helvetica" w:cs="Times New Roman"/>
          <w:b/>
          <w:bCs/>
          <w:color w:val="118ABE"/>
          <w:sz w:val="18"/>
          <w:lang w:eastAsia="tr-TR"/>
        </w:rPr>
        <w:t>60 (altmış)</w:t>
      </w:r>
      <w:r w:rsidRPr="000C5C26">
        <w:rPr>
          <w:rFonts w:ascii="Helvetica" w:eastAsia="Times New Roman" w:hAnsi="Helvetica" w:cs="Times New Roman"/>
          <w:color w:val="585858"/>
          <w:sz w:val="18"/>
          <w:szCs w:val="18"/>
          <w:shd w:val="clear" w:color="auto" w:fill="F8F8F8"/>
          <w:lang w:eastAsia="tr-TR"/>
        </w:rPr>
        <w:t> takvim günüdür.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12.</w:t>
      </w:r>
      <w:r w:rsidRPr="000C5C26">
        <w:rPr>
          <w:rFonts w:ascii="Helvetica" w:eastAsia="Times New Roman" w:hAnsi="Helvetica" w:cs="Times New Roman"/>
          <w:color w:val="585858"/>
          <w:sz w:val="18"/>
          <w:szCs w:val="18"/>
          <w:shd w:val="clear" w:color="auto" w:fill="F8F8F8"/>
          <w:lang w:eastAsia="tr-TR"/>
        </w:rPr>
        <w:t> Konsorsiyum olarak ihaleye teklif verilemez.</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13.</w:t>
      </w:r>
      <w:r w:rsidRPr="000C5C26">
        <w:rPr>
          <w:rFonts w:ascii="Helvetica" w:eastAsia="Times New Roman" w:hAnsi="Helvetica" w:cs="Times New Roman"/>
          <w:color w:val="585858"/>
          <w:sz w:val="18"/>
          <w:szCs w:val="18"/>
          <w:shd w:val="clear" w:color="auto" w:fill="F8F8F8"/>
          <w:lang w:eastAsia="tr-TR"/>
        </w:rPr>
        <w:t> Bu ihalede elektronik eksiltme yapılmayacaktır.</w:t>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color w:val="585858"/>
          <w:sz w:val="18"/>
          <w:szCs w:val="18"/>
          <w:lang w:eastAsia="tr-TR"/>
        </w:rPr>
        <w:br/>
      </w:r>
      <w:r w:rsidRPr="000C5C26">
        <w:rPr>
          <w:rFonts w:ascii="Helvetica" w:eastAsia="Times New Roman" w:hAnsi="Helvetica" w:cs="Times New Roman"/>
          <w:b/>
          <w:bCs/>
          <w:color w:val="585858"/>
          <w:sz w:val="18"/>
          <w:szCs w:val="18"/>
          <w:shd w:val="clear" w:color="auto" w:fill="F8F8F8"/>
          <w:lang w:eastAsia="tr-TR"/>
        </w:rPr>
        <w:t>14.Diğer hususlar:</w:t>
      </w:r>
    </w:p>
    <w:p w:rsidR="000C5C26" w:rsidRPr="000C5C26" w:rsidRDefault="000C5C26" w:rsidP="000C5C26">
      <w:pPr>
        <w:shd w:val="clear" w:color="auto" w:fill="F8F8F8"/>
        <w:spacing w:after="0" w:line="240" w:lineRule="auto"/>
        <w:jc w:val="both"/>
        <w:rPr>
          <w:rFonts w:ascii="Helvetica" w:eastAsia="Times New Roman" w:hAnsi="Helvetica" w:cs="Times New Roman"/>
          <w:color w:val="585858"/>
          <w:sz w:val="18"/>
          <w:szCs w:val="18"/>
          <w:lang w:eastAsia="tr-TR"/>
        </w:rPr>
      </w:pPr>
      <w:r w:rsidRPr="000C5C26">
        <w:rPr>
          <w:rFonts w:ascii="Helvetica" w:eastAsia="Times New Roman" w:hAnsi="Helvetica" w:cs="Times New Roman"/>
          <w:color w:val="585858"/>
          <w:sz w:val="18"/>
          <w:szCs w:val="18"/>
          <w:lang w:eastAsia="tr-TR"/>
        </w:rPr>
        <w:t>İhale, Kanunun 38 inci maddesinde öngörülen açıklama istenmeksizin ekonomik açıdan en avantajlı teklif üzerinde bırakılacaktır.</w:t>
      </w:r>
    </w:p>
    <w:p w:rsidR="00F44D09" w:rsidRPr="000C5C26" w:rsidRDefault="00F44D09" w:rsidP="000C5C26"/>
    <w:sectPr w:rsidR="00F44D09" w:rsidRPr="000C5C26" w:rsidSect="00F44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65FB"/>
    <w:rsid w:val="000901B9"/>
    <w:rsid w:val="000C5C26"/>
    <w:rsid w:val="00AD65FB"/>
    <w:rsid w:val="00F44D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D65FB"/>
  </w:style>
  <w:style w:type="character" w:customStyle="1" w:styleId="ilanbaslik">
    <w:name w:val="ilanbaslik"/>
    <w:basedOn w:val="VarsaylanParagrafYazTipi"/>
    <w:rsid w:val="00AD65FB"/>
  </w:style>
</w:styles>
</file>

<file path=word/webSettings.xml><?xml version="1.0" encoding="utf-8"?>
<w:webSettings xmlns:r="http://schemas.openxmlformats.org/officeDocument/2006/relationships" xmlns:w="http://schemas.openxmlformats.org/wordprocessingml/2006/main">
  <w:divs>
    <w:div w:id="377779879">
      <w:bodyDiv w:val="1"/>
      <w:marLeft w:val="0"/>
      <w:marRight w:val="0"/>
      <w:marTop w:val="0"/>
      <w:marBottom w:val="0"/>
      <w:divBdr>
        <w:top w:val="none" w:sz="0" w:space="0" w:color="auto"/>
        <w:left w:val="none" w:sz="0" w:space="0" w:color="auto"/>
        <w:bottom w:val="none" w:sz="0" w:space="0" w:color="auto"/>
        <w:right w:val="none" w:sz="0" w:space="0" w:color="auto"/>
      </w:divBdr>
      <w:divsChild>
        <w:div w:id="1158034296">
          <w:marLeft w:val="0"/>
          <w:marRight w:val="0"/>
          <w:marTop w:val="0"/>
          <w:marBottom w:val="0"/>
          <w:divBdr>
            <w:top w:val="none" w:sz="0" w:space="0" w:color="auto"/>
            <w:left w:val="none" w:sz="0" w:space="0" w:color="auto"/>
            <w:bottom w:val="none" w:sz="0" w:space="0" w:color="auto"/>
            <w:right w:val="none" w:sz="0" w:space="0" w:color="auto"/>
          </w:divBdr>
        </w:div>
      </w:divsChild>
    </w:div>
    <w:div w:id="692144869">
      <w:bodyDiv w:val="1"/>
      <w:marLeft w:val="0"/>
      <w:marRight w:val="0"/>
      <w:marTop w:val="0"/>
      <w:marBottom w:val="0"/>
      <w:divBdr>
        <w:top w:val="none" w:sz="0" w:space="0" w:color="auto"/>
        <w:left w:val="none" w:sz="0" w:space="0" w:color="auto"/>
        <w:bottom w:val="none" w:sz="0" w:space="0" w:color="auto"/>
        <w:right w:val="none" w:sz="0" w:space="0" w:color="auto"/>
      </w:divBdr>
      <w:divsChild>
        <w:div w:id="2006546201">
          <w:marLeft w:val="0"/>
          <w:marRight w:val="0"/>
          <w:marTop w:val="0"/>
          <w:marBottom w:val="0"/>
          <w:divBdr>
            <w:top w:val="none" w:sz="0" w:space="0" w:color="auto"/>
            <w:left w:val="none" w:sz="0" w:space="0" w:color="auto"/>
            <w:bottom w:val="none" w:sz="0" w:space="0" w:color="auto"/>
            <w:right w:val="none" w:sz="0" w:space="0" w:color="auto"/>
          </w:divBdr>
        </w:div>
      </w:divsChild>
    </w:div>
    <w:div w:id="1048794966">
      <w:bodyDiv w:val="1"/>
      <w:marLeft w:val="0"/>
      <w:marRight w:val="0"/>
      <w:marTop w:val="0"/>
      <w:marBottom w:val="0"/>
      <w:divBdr>
        <w:top w:val="none" w:sz="0" w:space="0" w:color="auto"/>
        <w:left w:val="none" w:sz="0" w:space="0" w:color="auto"/>
        <w:bottom w:val="none" w:sz="0" w:space="0" w:color="auto"/>
        <w:right w:val="none" w:sz="0" w:space="0" w:color="auto"/>
      </w:divBdr>
      <w:divsChild>
        <w:div w:id="1847019917">
          <w:marLeft w:val="0"/>
          <w:marRight w:val="0"/>
          <w:marTop w:val="0"/>
          <w:marBottom w:val="0"/>
          <w:divBdr>
            <w:top w:val="none" w:sz="0" w:space="0" w:color="auto"/>
            <w:left w:val="none" w:sz="0" w:space="0" w:color="auto"/>
            <w:bottom w:val="none" w:sz="0" w:space="0" w:color="auto"/>
            <w:right w:val="none" w:sz="0" w:space="0" w:color="auto"/>
          </w:divBdr>
        </w:div>
      </w:divsChild>
    </w:div>
    <w:div w:id="1087770217">
      <w:bodyDiv w:val="1"/>
      <w:marLeft w:val="0"/>
      <w:marRight w:val="0"/>
      <w:marTop w:val="0"/>
      <w:marBottom w:val="0"/>
      <w:divBdr>
        <w:top w:val="none" w:sz="0" w:space="0" w:color="auto"/>
        <w:left w:val="none" w:sz="0" w:space="0" w:color="auto"/>
        <w:bottom w:val="none" w:sz="0" w:space="0" w:color="auto"/>
        <w:right w:val="none" w:sz="0" w:space="0" w:color="auto"/>
      </w:divBdr>
      <w:divsChild>
        <w:div w:id="134663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dc:creator>
  <cp:keywords/>
  <dc:description/>
  <cp:lastModifiedBy>IHALE</cp:lastModifiedBy>
  <cp:revision>3</cp:revision>
  <dcterms:created xsi:type="dcterms:W3CDTF">2020-02-05T06:51:00Z</dcterms:created>
  <dcterms:modified xsi:type="dcterms:W3CDTF">2020-02-13T13:06:00Z</dcterms:modified>
</cp:coreProperties>
</file>